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BD" w:rsidRDefault="00FB1286" w:rsidP="003806BD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601802"/>
          <w:sz w:val="24"/>
          <w:szCs w:val="24"/>
        </w:rPr>
      </w:pPr>
      <w:r w:rsidRPr="00144EE5">
        <w:rPr>
          <w:rFonts w:ascii="Times New Roman" w:hAnsi="Times New Roman" w:cs="Times New Roman"/>
          <w:color w:val="601802"/>
          <w:sz w:val="24"/>
          <w:szCs w:val="24"/>
        </w:rPr>
        <w:t>Родительское собрание</w:t>
      </w:r>
      <w:r w:rsidR="003806BD">
        <w:rPr>
          <w:rFonts w:ascii="Times New Roman" w:hAnsi="Times New Roman" w:cs="Times New Roman"/>
          <w:color w:val="601802"/>
          <w:sz w:val="24"/>
          <w:szCs w:val="24"/>
        </w:rPr>
        <w:t xml:space="preserve"> </w:t>
      </w:r>
      <w:bookmarkStart w:id="0" w:name="_GoBack"/>
      <w:r w:rsidR="003806BD">
        <w:rPr>
          <w:rFonts w:ascii="Times New Roman" w:hAnsi="Times New Roman" w:cs="Times New Roman"/>
          <w:color w:val="601802"/>
          <w:sz w:val="24"/>
          <w:szCs w:val="24"/>
        </w:rPr>
        <w:t>в группе компенсирующей направленности</w:t>
      </w:r>
    </w:p>
    <w:p w:rsidR="003806BD" w:rsidRDefault="003806BD" w:rsidP="003806BD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601802"/>
          <w:sz w:val="24"/>
          <w:szCs w:val="24"/>
        </w:rPr>
      </w:pPr>
      <w:r>
        <w:rPr>
          <w:rFonts w:ascii="Times New Roman" w:hAnsi="Times New Roman" w:cs="Times New Roman"/>
          <w:color w:val="601802"/>
          <w:sz w:val="24"/>
          <w:szCs w:val="24"/>
        </w:rPr>
        <w:t>для детей с тяжелыми нарушениями речи</w:t>
      </w:r>
      <w:r w:rsidR="00FB1286" w:rsidRPr="00144EE5">
        <w:rPr>
          <w:rFonts w:ascii="Times New Roman" w:hAnsi="Times New Roman" w:cs="Times New Roman"/>
          <w:color w:val="601802"/>
          <w:sz w:val="24"/>
          <w:szCs w:val="24"/>
        </w:rPr>
        <w:t xml:space="preserve"> </w:t>
      </w:r>
    </w:p>
    <w:bookmarkEnd w:id="0"/>
    <w:p w:rsidR="00FB1286" w:rsidRPr="00144EE5" w:rsidRDefault="00FB1286" w:rsidP="003806BD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601802"/>
          <w:sz w:val="24"/>
          <w:szCs w:val="24"/>
        </w:rPr>
        <w:t>«Давайте, познакомимся!»</w:t>
      </w:r>
    </w:p>
    <w:p w:rsidR="00FB1286" w:rsidRPr="00144EE5" w:rsidRDefault="00FB1286" w:rsidP="003806B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Время проведения: октябрь 2017 г.</w:t>
      </w:r>
    </w:p>
    <w:p w:rsidR="00FB1286" w:rsidRPr="00144EE5" w:rsidRDefault="00FB1286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Форма проведения: игротренинг.</w:t>
      </w:r>
    </w:p>
    <w:p w:rsidR="00FB1286" w:rsidRPr="00144EE5" w:rsidRDefault="00FB1286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Участники: родители, воспитатели, старший воспитатель, педагог-психолог, учителя-логопеды, </w:t>
      </w:r>
    </w:p>
    <w:p w:rsidR="00D80E19" w:rsidRPr="00144EE5" w:rsidRDefault="00FB1286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="00E429FE" w:rsidRPr="00144EE5">
        <w:rPr>
          <w:rFonts w:ascii="Times New Roman" w:hAnsi="Times New Roman" w:cs="Times New Roman"/>
          <w:color w:val="000000"/>
          <w:sz w:val="24"/>
          <w:szCs w:val="24"/>
        </w:rPr>
        <w:t>ь: повысить компетентность родителей в вопросах</w:t>
      </w:r>
      <w:r w:rsidR="008D2514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познавательной и речевой сферы ребенка</w:t>
      </w:r>
      <w:r w:rsidR="00D233A0">
        <w:rPr>
          <w:rFonts w:ascii="Times New Roman" w:hAnsi="Times New Roman" w:cs="Times New Roman"/>
          <w:color w:val="000000"/>
          <w:sz w:val="24"/>
          <w:szCs w:val="24"/>
        </w:rPr>
        <w:t xml:space="preserve"> с ТНР</w:t>
      </w:r>
      <w:r w:rsidR="008D2514" w:rsidRPr="00144E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286" w:rsidRPr="00144EE5" w:rsidRDefault="00D80E19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B1286" w:rsidRPr="00144EE5">
        <w:rPr>
          <w:rFonts w:ascii="Times New Roman" w:hAnsi="Times New Roman" w:cs="Times New Roman"/>
          <w:color w:val="000000"/>
          <w:sz w:val="24"/>
          <w:szCs w:val="24"/>
        </w:rPr>
        <w:t>Развивать интерес к познанию своего ребенка, содействовать активному взаимодействию с ним.</w:t>
      </w:r>
    </w:p>
    <w:p w:rsidR="00FB1286" w:rsidRPr="00144EE5" w:rsidRDefault="00D80E19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B1286" w:rsidRPr="00144EE5">
        <w:rPr>
          <w:rFonts w:ascii="Times New Roman" w:hAnsi="Times New Roman" w:cs="Times New Roman"/>
          <w:color w:val="000000"/>
          <w:sz w:val="24"/>
          <w:szCs w:val="24"/>
        </w:rPr>
        <w:t>Эмоциональное сближение всех участников образовательного процесса, организация их общения в неформальной обстановке.</w:t>
      </w:r>
    </w:p>
    <w:p w:rsidR="00FB1286" w:rsidRPr="00144EE5" w:rsidRDefault="00D80E19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B1286" w:rsidRPr="00144EE5">
        <w:rPr>
          <w:rFonts w:ascii="Times New Roman" w:hAnsi="Times New Roman" w:cs="Times New Roman"/>
          <w:color w:val="000000"/>
          <w:sz w:val="24"/>
          <w:szCs w:val="24"/>
        </w:rPr>
        <w:t>Формировать умение критично оценивать себя как родителя, свою воспитательскую деятельность.</w:t>
      </w:r>
    </w:p>
    <w:p w:rsidR="00FB1286" w:rsidRPr="00144EE5" w:rsidRDefault="00FB1286" w:rsidP="00CA509D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299" w:rsidRPr="00144EE5" w:rsidRDefault="00FB1286" w:rsidP="008F2299">
      <w:pPr>
        <w:shd w:val="clear" w:color="auto" w:fill="FFFFFF"/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СОБРАНИЯ</w:t>
      </w:r>
    </w:p>
    <w:p w:rsidR="008F2299" w:rsidRPr="00144EE5" w:rsidRDefault="008F2299" w:rsidP="0012288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дорогие наши родители! Педагоги! Еще раз хочу вас поприветствовать и, конечно, сказать всем большое спасибо, что не остались безразличными и пришли на нашу с вами долгожданную встречу. Мы рады всех вас видеть! С детьми  мы познакомились, пришло время познакомиться и родителям между собой. И наша встреча так и называется </w:t>
      </w:r>
      <w:r w:rsidRPr="00144EE5">
        <w:rPr>
          <w:rFonts w:ascii="Times New Roman" w:hAnsi="Times New Roman" w:cs="Times New Roman"/>
          <w:sz w:val="24"/>
          <w:szCs w:val="24"/>
        </w:rPr>
        <w:t>«Давайте, познакомимся!»  мы будем с вами много говорить, рисовать, играть в игры. Надеемся</w:t>
      </w:r>
      <w:r w:rsidR="00A42B99">
        <w:rPr>
          <w:rFonts w:ascii="Times New Roman" w:hAnsi="Times New Roman" w:cs="Times New Roman"/>
          <w:sz w:val="24"/>
          <w:szCs w:val="24"/>
        </w:rPr>
        <w:t>,</w:t>
      </w:r>
      <w:r w:rsidRPr="00144EE5">
        <w:rPr>
          <w:rFonts w:ascii="Times New Roman" w:hAnsi="Times New Roman" w:cs="Times New Roman"/>
          <w:sz w:val="24"/>
          <w:szCs w:val="24"/>
        </w:rPr>
        <w:t xml:space="preserve"> вы будете активны! Итак</w:t>
      </w:r>
      <w:r w:rsidR="00A42B99">
        <w:rPr>
          <w:rFonts w:ascii="Times New Roman" w:hAnsi="Times New Roman" w:cs="Times New Roman"/>
          <w:sz w:val="24"/>
          <w:szCs w:val="24"/>
        </w:rPr>
        <w:t>,</w:t>
      </w:r>
      <w:r w:rsidRPr="00144EE5">
        <w:rPr>
          <w:rFonts w:ascii="Times New Roman" w:hAnsi="Times New Roman" w:cs="Times New Roman"/>
          <w:sz w:val="24"/>
          <w:szCs w:val="24"/>
        </w:rPr>
        <w:t xml:space="preserve"> мы начинаем!</w:t>
      </w:r>
    </w:p>
    <w:p w:rsidR="008F2299" w:rsidRPr="00144EE5" w:rsidRDefault="00FF1F73" w:rsidP="001228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8F2299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Группа наша называется «Мечтатели». У нас большая мечта: </w:t>
      </w:r>
      <w:r w:rsidR="00122881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чтобы </w:t>
      </w:r>
      <w:r w:rsidR="008F2299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дети, </w:t>
      </w:r>
      <w:r w:rsidR="00122881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которые </w:t>
      </w:r>
      <w:r w:rsidR="008F2299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>посещаю</w:t>
      </w:r>
      <w:r w:rsidR="00122881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8F2299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нашу группу, ушли в школу с чистой речью, имели хороший словарный запас, научились рисовать, лепить, работали с ножницами, но и весело провести эти два года.</w:t>
      </w:r>
    </w:p>
    <w:p w:rsidR="008F2299" w:rsidRPr="00144EE5" w:rsidRDefault="00122881" w:rsidP="001228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8F2299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своей мечте мы полетим на ракете (показать).</w:t>
      </w:r>
    </w:p>
    <w:p w:rsidR="008F2299" w:rsidRPr="00144EE5" w:rsidRDefault="00FF1F73" w:rsidP="001228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122881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="008F2299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>тобы ракета заработала</w:t>
      </w:r>
      <w:r w:rsidR="00A42B9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F2299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мы могли двигаться к своей мечте</w:t>
      </w:r>
      <w:r w:rsidR="00122881"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>, необходимо, чтобы работали все механизмы. И этими механизмами являются все специалисты, которые работают с вашими детьми, родители и воспитатели.</w:t>
      </w:r>
    </w:p>
    <w:p w:rsidR="00122881" w:rsidRPr="00144EE5" w:rsidRDefault="00122881" w:rsidP="001228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2881" w:rsidRDefault="00122881" w:rsidP="001228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Cs/>
          <w:color w:val="000000"/>
          <w:sz w:val="24"/>
          <w:szCs w:val="24"/>
        </w:rPr>
        <w:t>Предлагаю всем поприветствовать друг друга и представиться</w:t>
      </w:r>
      <w:r w:rsidR="00A42B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233A0" w:rsidRPr="00D233A0" w:rsidRDefault="00D233A0" w:rsidP="001228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</w:t>
      </w:r>
      <w:r w:rsidRPr="00D233A0">
        <w:rPr>
          <w:rFonts w:ascii="Times New Roman" w:hAnsi="Times New Roman" w:cs="Times New Roman"/>
          <w:bCs/>
          <w:color w:val="000000"/>
          <w:sz w:val="24"/>
          <w:szCs w:val="24"/>
        </w:rPr>
        <w:t>итатель: слово педагогу-психологу</w:t>
      </w:r>
    </w:p>
    <w:p w:rsidR="008D2514" w:rsidRPr="00144EE5" w:rsidRDefault="00122881" w:rsidP="00122881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="008D2514"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«Приветствие»</w:t>
      </w:r>
    </w:p>
    <w:p w:rsidR="008D2514" w:rsidRPr="00144EE5" w:rsidRDefault="008D2514" w:rsidP="00D80E19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Цель: познакомить участников, активизировать детское эго-состояние родителей,  создать основу для дальнейшей работы.</w:t>
      </w:r>
    </w:p>
    <w:p w:rsidR="008D2514" w:rsidRPr="00144EE5" w:rsidRDefault="008D2514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Предлагаю вам поприветствовать друг друга. Для этого необ</w:t>
      </w:r>
      <w:r w:rsidR="00D80E19" w:rsidRPr="00144EE5">
        <w:rPr>
          <w:rFonts w:ascii="Times New Roman" w:hAnsi="Times New Roman" w:cs="Times New Roman"/>
          <w:color w:val="000000"/>
          <w:sz w:val="24"/>
          <w:szCs w:val="24"/>
        </w:rPr>
        <w:t>ходимо по очереди представиться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>: «Здравствуйте, меня зовут…» - и продолжить фразу «В детстве я была…, любила…»</w:t>
      </w:r>
    </w:p>
    <w:p w:rsidR="00FB1286" w:rsidRPr="00144EE5" w:rsidRDefault="00122881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Рисунок в круге «Мой ребенок». </w:t>
      </w:r>
      <w:r w:rsidR="00FB1286" w:rsidRPr="00144EE5">
        <w:rPr>
          <w:rFonts w:ascii="Times New Roman" w:hAnsi="Times New Roman" w:cs="Times New Roman"/>
          <w:color w:val="000000"/>
          <w:sz w:val="24"/>
          <w:szCs w:val="24"/>
        </w:rPr>
        <w:t>Возьмите на столе листочек с нарисованным солнышком и нарисуйте в кружке лицо вашего ребенка. </w:t>
      </w:r>
      <w:r w:rsidR="00FB1286" w:rsidRPr="00144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(Звучит спокойная музыка).</w:t>
      </w:r>
    </w:p>
    <w:p w:rsidR="00FB1286" w:rsidRPr="00144EE5" w:rsidRDefault="00FB1286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- Теперь скажите, каким вы нарисовали своего ребенка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144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144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Родители отвечают).</w:t>
      </w:r>
      <w:r w:rsidR="00CA509D" w:rsidRPr="00144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Прикрепить </w:t>
      </w:r>
      <w:r w:rsidR="00EC1984" w:rsidRPr="00144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ракете?)</w:t>
      </w:r>
    </w:p>
    <w:p w:rsidR="00FB1286" w:rsidRPr="00144EE5" w:rsidRDefault="00FB1286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Воспитатель.</w:t>
      </w:r>
    </w:p>
    <w:p w:rsidR="000C14E6" w:rsidRPr="00144EE5" w:rsidRDefault="00FB1286" w:rsidP="00D80E19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- Видите, как многогранны ваши дети. </w:t>
      </w:r>
      <w:r w:rsidR="00EC1984" w:rsidRPr="00144EE5">
        <w:rPr>
          <w:rFonts w:ascii="Times New Roman" w:eastAsia="Times New Roman" w:hAnsi="Times New Roman" w:cs="Times New Roman"/>
          <w:sz w:val="24"/>
          <w:szCs w:val="24"/>
        </w:rPr>
        <w:t>Роль родителей в воспитании ребенка незаменима. Вы – главные «проектировщики, конструкторы и строители Личности ребенка». Вот почему так важно знать своего ребенка, чтобы успешно справляться с такой сложной и ответственной задачей, как формирование личности</w:t>
      </w:r>
      <w:proofErr w:type="gramStart"/>
      <w:r w:rsidR="00122881" w:rsidRPr="00144E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22881" w:rsidRPr="00144E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22881" w:rsidRPr="00144EE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22881" w:rsidRPr="00144EE5">
        <w:rPr>
          <w:rFonts w:ascii="Times New Roman" w:eastAsia="Times New Roman" w:hAnsi="Times New Roman" w:cs="Times New Roman"/>
          <w:sz w:val="24"/>
          <w:szCs w:val="24"/>
        </w:rPr>
        <w:t>рикрепляется к ракете огонь)</w:t>
      </w:r>
    </w:p>
    <w:p w:rsidR="00FB1286" w:rsidRPr="00144EE5" w:rsidRDefault="00FB1286" w:rsidP="00CA509D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Style w:val="a3"/>
          <w:rFonts w:ascii="Times New Roman" w:hAnsi="Times New Roman" w:cs="Times New Roman"/>
          <w:color w:val="000000"/>
          <w:sz w:val="24"/>
          <w:szCs w:val="24"/>
        </w:rPr>
        <w:t>1.   На фоне музыки воспитатель  читает стихотворение</w:t>
      </w:r>
    </w:p>
    <w:p w:rsidR="00FB1286" w:rsidRPr="00144EE5" w:rsidRDefault="00FB1286" w:rsidP="00D80E19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Что может быть прекраснее счастливых детских глаз?</w:t>
      </w:r>
    </w:p>
    <w:p w:rsidR="00FB1286" w:rsidRPr="00144EE5" w:rsidRDefault="00FB1286" w:rsidP="00D80E19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Пускай детишки разные, все умиляют нас.</w:t>
      </w:r>
    </w:p>
    <w:p w:rsidR="00FB1286" w:rsidRPr="00144EE5" w:rsidRDefault="00FB1286" w:rsidP="00D80E19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Со щечками, с веснушками, с прическою и без,</w:t>
      </w:r>
    </w:p>
    <w:p w:rsidR="00FB1286" w:rsidRPr="00144EE5" w:rsidRDefault="00FB1286" w:rsidP="00D80E19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Кто с мамиными ушками, кто копия – отец.</w:t>
      </w:r>
    </w:p>
    <w:p w:rsidR="00FB1286" w:rsidRPr="00144EE5" w:rsidRDefault="00FB1286" w:rsidP="00D80E19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Смеются, улыбаются, лепечут кто о чем,</w:t>
      </w:r>
    </w:p>
    <w:p w:rsidR="00FB1286" w:rsidRPr="00144EE5" w:rsidRDefault="00FB1286" w:rsidP="00D80E19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Машинками играются и прыгают с мячом.</w:t>
      </w:r>
    </w:p>
    <w:p w:rsidR="00FB1286" w:rsidRPr="00144EE5" w:rsidRDefault="00FB1286" w:rsidP="00D80E19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Такие они разные все наши малыши,</w:t>
      </w:r>
    </w:p>
    <w:p w:rsidR="00FB1286" w:rsidRPr="00144EE5" w:rsidRDefault="00FB1286" w:rsidP="00D80E19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Но самые прекрасные, ведь я права? Скажи…</w:t>
      </w:r>
    </w:p>
    <w:p w:rsidR="00FB1286" w:rsidRPr="00144EE5" w:rsidRDefault="00FB1286" w:rsidP="00D80E1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1286" w:rsidRPr="00144EE5" w:rsidRDefault="00FB1286" w:rsidP="00D80E19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sz w:val="24"/>
          <w:szCs w:val="24"/>
        </w:rPr>
        <w:t>В</w:t>
      </w:r>
      <w:r w:rsidR="00EC1984" w:rsidRPr="00144EE5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144EE5">
        <w:rPr>
          <w:rFonts w:ascii="Times New Roman" w:hAnsi="Times New Roman" w:cs="Times New Roman"/>
          <w:b/>
          <w:sz w:val="24"/>
          <w:szCs w:val="24"/>
        </w:rPr>
        <w:t>: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514" w:rsidRPr="00144EE5">
        <w:rPr>
          <w:rFonts w:ascii="Times New Roman" w:hAnsi="Times New Roman" w:cs="Times New Roman"/>
          <w:color w:val="000000"/>
          <w:sz w:val="24"/>
          <w:szCs w:val="24"/>
        </w:rPr>
        <w:t>ваши девочки и мальчики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посеща</w:t>
      </w:r>
      <w:r w:rsidR="008D2514" w:rsidRPr="00144EE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>т группу и каждый из вас</w:t>
      </w:r>
      <w:r w:rsidR="008D2514" w:rsidRPr="00144EE5">
        <w:rPr>
          <w:rFonts w:ascii="Times New Roman" w:hAnsi="Times New Roman" w:cs="Times New Roman"/>
          <w:color w:val="000000"/>
          <w:sz w:val="24"/>
          <w:szCs w:val="24"/>
        </w:rPr>
        <w:t>, родителей, причаст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D2514" w:rsidRPr="00144EE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к её жизни. </w:t>
      </w:r>
      <w:r w:rsidR="00122881" w:rsidRPr="00144EE5">
        <w:rPr>
          <w:rFonts w:ascii="Times New Roman" w:hAnsi="Times New Roman" w:cs="Times New Roman"/>
          <w:color w:val="000000"/>
          <w:sz w:val="24"/>
          <w:szCs w:val="24"/>
        </w:rPr>
        <w:t>Мы, взрослые, хотим дать краткую характеристику каждому ребенку группы.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22881" w:rsidRPr="00144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286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Самая</w:t>
      </w:r>
      <w:proofErr w:type="gramEnd"/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ласковая - Милана</w:t>
      </w:r>
      <w:r w:rsidR="00FB1286" w:rsidRPr="00144EE5">
        <w:rPr>
          <w:rFonts w:ascii="Times New Roman" w:hAnsi="Times New Roman" w:cs="Times New Roman"/>
          <w:color w:val="000000"/>
          <w:sz w:val="24"/>
          <w:szCs w:val="24"/>
        </w:rPr>
        <w:t>· 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Мальчик с моторчико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Данил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Самый 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дружелюбный-Дима</w:t>
      </w:r>
      <w:proofErr w:type="gramEnd"/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Загадочный – </w:t>
      </w:r>
      <w:proofErr w:type="spell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Заур</w:t>
      </w:r>
      <w:proofErr w:type="spellEnd"/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Застенчива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Анжелика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Любознательны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Илья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Разговорчивый – Савелий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Улыбчива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Настя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Активны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максим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Любопытна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Маша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Общительная – Даша</w:t>
      </w:r>
    </w:p>
    <w:p w:rsidR="00122881" w:rsidRPr="00144EE5" w:rsidRDefault="00122881" w:rsidP="001228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Наблюдательный-Алеша</w:t>
      </w:r>
      <w:proofErr w:type="gramEnd"/>
    </w:p>
    <w:p w:rsidR="00122881" w:rsidRPr="00144EE5" w:rsidRDefault="00122881" w:rsidP="00D80E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22881" w:rsidRPr="00144EE5" w:rsidSect="001228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1286" w:rsidRPr="00144EE5" w:rsidRDefault="00EC1984" w:rsidP="00CA509D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Воспитатель:</w:t>
      </w:r>
      <w:r w:rsidR="00FB1286" w:rsidRPr="00144EE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FB1286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«Автопортрет». Ребята вместе с </w:t>
      </w:r>
      <w:r w:rsidR="00122881" w:rsidRPr="00144EE5">
        <w:rPr>
          <w:rFonts w:ascii="Times New Roman" w:hAnsi="Times New Roman" w:cs="Times New Roman"/>
          <w:sz w:val="24"/>
          <w:szCs w:val="24"/>
        </w:rPr>
        <w:t>Еленой Ивановной</w:t>
      </w:r>
      <w:r w:rsidR="00FB1286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заранее нарисовали свои автопортреты. Ваша задача – угадать портрет своего ребенка.</w:t>
      </w:r>
    </w:p>
    <w:p w:rsidR="002C10D3" w:rsidRPr="00144EE5" w:rsidRDefault="002C10D3" w:rsidP="00CA509D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Еще механизм ракеты (правое крыло). Слово предоставляется педагогу-психологу.</w:t>
      </w:r>
    </w:p>
    <w:p w:rsidR="00FB1286" w:rsidRPr="00144EE5" w:rsidRDefault="00EC1984" w:rsidP="00CA509D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 </w:t>
      </w:r>
      <w:r w:rsidR="002C10D3" w:rsidRPr="00144EE5">
        <w:rPr>
          <w:rFonts w:ascii="Times New Roman" w:hAnsi="Times New Roman" w:cs="Times New Roman"/>
          <w:color w:val="000000"/>
          <w:sz w:val="24"/>
          <w:szCs w:val="24"/>
        </w:rPr>
        <w:t>рассказывает от том, что психические процессы у ребенка-память, внимание, мышление, целенаправленное поведени</w:t>
      </w:r>
      <w:proofErr w:type="gramStart"/>
      <w:r w:rsidR="002C10D3" w:rsidRPr="00144EE5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2C10D3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развивается при непосредственном участии речи. У дошкольников с ТНР речевые нарушения сочетаются с нарушениями психических функций, эмоционально-волевой сферой.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10D3" w:rsidRPr="00144EE5" w:rsidRDefault="002C10D3" w:rsidP="002C10D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C10D3" w:rsidRPr="00144EE5" w:rsidSect="001228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0AB" w:rsidRPr="00144EE5" w:rsidRDefault="002C10D3" w:rsidP="002C10D3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Психолог проводит </w:t>
      </w:r>
      <w:r w:rsidR="00A42B99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9840AB" w:rsidRPr="00144EE5">
        <w:rPr>
          <w:rFonts w:ascii="Times New Roman" w:hAnsi="Times New Roman" w:cs="Times New Roman"/>
          <w:b/>
          <w:color w:val="000000"/>
          <w:sz w:val="24"/>
          <w:szCs w:val="24"/>
        </w:rPr>
        <w:t>гры на развитие познавательных процессов</w:t>
      </w:r>
      <w:r w:rsidR="00B811F4" w:rsidRPr="00144EE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811F4" w:rsidRPr="00144EE5" w:rsidRDefault="00B811F4" w:rsidP="002C10D3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Разминка «Назови пять» </w:t>
      </w:r>
    </w:p>
    <w:p w:rsidR="00B811F4" w:rsidRPr="00144EE5" w:rsidRDefault="00B811F4" w:rsidP="002C10D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Цель: развитие мышления (умения классифицировать), памяти, внимания.</w:t>
      </w:r>
    </w:p>
    <w:p w:rsidR="00B811F4" w:rsidRPr="00144EE5" w:rsidRDefault="00B811F4" w:rsidP="002C10D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Назовите пять имен девочек, деревьев, мебели, насекомых, </w:t>
      </w:r>
      <w:proofErr w:type="spell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муз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144EE5">
        <w:rPr>
          <w:rFonts w:ascii="Times New Roman" w:hAnsi="Times New Roman" w:cs="Times New Roman"/>
          <w:color w:val="000000"/>
          <w:sz w:val="24"/>
          <w:szCs w:val="24"/>
        </w:rPr>
        <w:t>нструментов</w:t>
      </w:r>
      <w:proofErr w:type="spellEnd"/>
      <w:r w:rsidRPr="00144EE5">
        <w:rPr>
          <w:rFonts w:ascii="Times New Roman" w:hAnsi="Times New Roman" w:cs="Times New Roman"/>
          <w:color w:val="000000"/>
          <w:sz w:val="24"/>
          <w:szCs w:val="24"/>
        </w:rPr>
        <w:t>, птиц.</w:t>
      </w:r>
    </w:p>
    <w:p w:rsidR="00A42B99" w:rsidRDefault="00A42B99" w:rsidP="002C10D3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1F4" w:rsidRPr="00144EE5" w:rsidRDefault="00B811F4" w:rsidP="002C10D3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color w:val="000000"/>
          <w:sz w:val="24"/>
          <w:szCs w:val="24"/>
        </w:rPr>
        <w:t>Упражнение на одну букву.</w:t>
      </w:r>
    </w:p>
    <w:p w:rsidR="00B811F4" w:rsidRPr="00144EE5" w:rsidRDefault="00B811F4" w:rsidP="002C10D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Цель: развитие речи, внимания.</w:t>
      </w:r>
    </w:p>
    <w:p w:rsidR="00D233A0" w:rsidRDefault="00B811F4" w:rsidP="00FF1F7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233A0" w:rsidSect="00D23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Психолог предлагает родителям разделиться на две команды.</w:t>
      </w:r>
      <w:r w:rsidR="00D80E19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задается буква. По очереди перечисляют предметы на эту букву, которые </w:t>
      </w:r>
    </w:p>
    <w:p w:rsidR="00B811F4" w:rsidRPr="00144EE5" w:rsidRDefault="00B811F4" w:rsidP="002C10D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находятся в помещении.</w:t>
      </w:r>
    </w:p>
    <w:p w:rsidR="002C10D3" w:rsidRDefault="002C10D3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1F73" w:rsidRPr="00144EE5" w:rsidRDefault="00FF1F73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FF1F73" w:rsidRPr="00144EE5" w:rsidSect="002C10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2B99" w:rsidRDefault="00A42B99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10D3" w:rsidRPr="00144EE5" w:rsidRDefault="009840AB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с октября месяца начались занятия в группе.  На начальном этапе в речевом развитии мы отмечаем нарушения произношения, недостаток словарного запаса, несформированность грамматического строя речи, низкий уровень развития фонематического и зрительного воспр</w:t>
      </w:r>
      <w:r w:rsidR="002C10D3" w:rsidRPr="00144EE5">
        <w:rPr>
          <w:rFonts w:ascii="Times New Roman" w:hAnsi="Times New Roman" w:cs="Times New Roman"/>
          <w:color w:val="000000"/>
          <w:sz w:val="24"/>
          <w:szCs w:val="24"/>
        </w:rPr>
        <w:t>иятия, слабые знания в математике, неумение рисовать простые рисунки, работать ножницами, затрудняются фантазировать.</w:t>
      </w:r>
    </w:p>
    <w:p w:rsidR="009840AB" w:rsidRPr="00144EE5" w:rsidRDefault="00FF1F73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 п</w:t>
      </w:r>
      <w:r w:rsidR="009840AB"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>ров</w:t>
      </w:r>
      <w:r w:rsidR="002C10D3"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>одит</w:t>
      </w:r>
      <w:r w:rsidR="009840AB"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 родителями задание</w:t>
      </w:r>
      <w:proofErr w:type="gramStart"/>
      <w:r w:rsidR="009840AB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840AB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«Дорисуй</w:t>
      </w:r>
      <w:r w:rsidR="002C10D3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и скажи, что получилось</w:t>
      </w:r>
      <w:r w:rsidR="009840AB" w:rsidRPr="00144E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C10D3" w:rsidRPr="00144EE5" w:rsidRDefault="002C10D3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Вос</w:t>
      </w:r>
      <w:r w:rsidR="00A42B99">
        <w:rPr>
          <w:rFonts w:ascii="Times New Roman" w:hAnsi="Times New Roman" w:cs="Times New Roman"/>
          <w:color w:val="000000"/>
          <w:sz w:val="24"/>
          <w:szCs w:val="24"/>
        </w:rPr>
        <w:t>питатели (прикрепить нос ракеты</w:t>
      </w:r>
      <w:r w:rsidR="00D23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2B99">
        <w:rPr>
          <w:rFonts w:ascii="Times New Roman" w:hAnsi="Times New Roman" w:cs="Times New Roman"/>
          <w:color w:val="000000"/>
          <w:sz w:val="24"/>
          <w:szCs w:val="24"/>
        </w:rPr>
        <w:t>)-</w:t>
      </w:r>
      <w:proofErr w:type="gramEnd"/>
      <w:r w:rsidR="00A42B99">
        <w:rPr>
          <w:rFonts w:ascii="Times New Roman" w:hAnsi="Times New Roman" w:cs="Times New Roman"/>
          <w:color w:val="000000"/>
          <w:sz w:val="24"/>
          <w:szCs w:val="24"/>
        </w:rPr>
        <w:t>это функция воспитателя.</w:t>
      </w:r>
    </w:p>
    <w:p w:rsidR="00FB1286" w:rsidRPr="00144EE5" w:rsidRDefault="00D80E19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9840AB" w:rsidRPr="00144EE5">
        <w:rPr>
          <w:rFonts w:ascii="Times New Roman" w:hAnsi="Times New Roman" w:cs="Times New Roman"/>
          <w:color w:val="000000"/>
          <w:sz w:val="24"/>
          <w:szCs w:val="24"/>
        </w:rPr>
        <w:t>асто можно слышать от родителей, что недостаточно времени на занятия с ребенком. Но совсем не обязательно тратить огромное количество времени на то, чтобы просиживать с ребенком за столом и принуждать выполнять какие-либо задания. Можно это делать в непринужденной обстановке, используя каждую возможность. И делать это в увлекательной форме для ребенка, а именно в игре. Ведь игра для ребенка</w:t>
      </w:r>
      <w:r w:rsidR="008B5837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ведущей деятельностью, это его мир, его стихия.</w:t>
      </w:r>
      <w:r w:rsidR="009840AB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837" w:rsidRPr="00144EE5" w:rsidRDefault="008B5837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Учитель-логопед</w:t>
      </w:r>
      <w:r w:rsidR="00B811F4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рассказ</w:t>
      </w:r>
      <w:r w:rsidR="002C10D3" w:rsidRPr="00144EE5">
        <w:rPr>
          <w:rFonts w:ascii="Times New Roman" w:hAnsi="Times New Roman" w:cs="Times New Roman"/>
          <w:color w:val="000000"/>
          <w:sz w:val="24"/>
          <w:szCs w:val="24"/>
        </w:rPr>
        <w:t>ала об  особенностях детей с общим недоразвитием речи,</w:t>
      </w:r>
      <w:r w:rsidR="00B811F4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0D3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показала игровые приемы работы с детьми в домашних условиях по </w:t>
      </w:r>
      <w:r w:rsidR="00144EE5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</w:t>
      </w:r>
      <w:r w:rsidR="002C10D3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лексик</w:t>
      </w:r>
      <w:r w:rsidR="00144EE5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и и </w:t>
      </w:r>
      <w:r w:rsidR="002C10D3" w:rsidRPr="00144EE5">
        <w:rPr>
          <w:rFonts w:ascii="Times New Roman" w:hAnsi="Times New Roman" w:cs="Times New Roman"/>
          <w:color w:val="000000"/>
          <w:sz w:val="24"/>
          <w:szCs w:val="24"/>
        </w:rPr>
        <w:t>грамматик</w:t>
      </w:r>
      <w:r w:rsidR="00144EE5" w:rsidRPr="00144EE5">
        <w:rPr>
          <w:rFonts w:ascii="Times New Roman" w:hAnsi="Times New Roman" w:cs="Times New Roman"/>
          <w:color w:val="000000"/>
          <w:sz w:val="24"/>
          <w:szCs w:val="24"/>
        </w:rPr>
        <w:t>и у детей.</w:t>
      </w:r>
    </w:p>
    <w:p w:rsidR="002C10D3" w:rsidRPr="00144EE5" w:rsidRDefault="00144EE5" w:rsidP="00144EE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  <w:sectPr w:rsidR="002C10D3" w:rsidRPr="00144EE5" w:rsidSect="001228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(раздала памятки)</w:t>
      </w:r>
    </w:p>
    <w:p w:rsidR="00A42B99" w:rsidRDefault="008B5837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 «Подбери слово».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>Подобрать к прилагательному как можно больше слов, например, что бывает круглым (шар, колесо, солнце…), длинным, колючим, зеленым, быстрым, легким…</w:t>
      </w:r>
      <w:r w:rsidR="00144EE5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B5837" w:rsidRPr="00144EE5" w:rsidRDefault="008B5837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b/>
          <w:color w:val="000000"/>
          <w:sz w:val="24"/>
          <w:szCs w:val="24"/>
        </w:rPr>
        <w:t>Задание «Подбери объект</w:t>
      </w:r>
      <w:r w:rsidR="00B811F4" w:rsidRPr="00144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действию</w:t>
      </w:r>
      <w:r w:rsidRPr="00144EE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811F4"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назвать объекты, которые совершают те или иные действия. Например:</w:t>
      </w:r>
    </w:p>
    <w:p w:rsidR="00B811F4" w:rsidRPr="00144EE5" w:rsidRDefault="00B811F4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Кто и что плавает? (человек</w:t>
      </w:r>
      <w:proofErr w:type="gramStart"/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 доска)</w:t>
      </w:r>
    </w:p>
    <w:p w:rsidR="002C10D3" w:rsidRPr="00144EE5" w:rsidRDefault="00B811F4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Что греет? (солнце, печь, батарея)</w:t>
      </w:r>
    </w:p>
    <w:p w:rsidR="00144EE5" w:rsidRPr="00144EE5" w:rsidRDefault="00144EE5" w:rsidP="00144EE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Учитель-логопед </w:t>
      </w:r>
      <w:r w:rsidRPr="00144EE5">
        <w:rPr>
          <w:rFonts w:ascii="Times New Roman" w:hAnsi="Times New Roman" w:cs="Times New Roman"/>
          <w:color w:val="000000"/>
          <w:sz w:val="24"/>
          <w:szCs w:val="24"/>
        </w:rPr>
        <w:t>рассказывает о артикуляционной гимнастики для постановки звуков</w:t>
      </w:r>
      <w:r w:rsidR="00A42B99">
        <w:rPr>
          <w:rFonts w:ascii="Times New Roman" w:hAnsi="Times New Roman" w:cs="Times New Roman"/>
          <w:color w:val="000000"/>
          <w:sz w:val="24"/>
          <w:szCs w:val="24"/>
        </w:rPr>
        <w:t>. Работа родителя и учителя-логопеда у зеркала.</w:t>
      </w:r>
    </w:p>
    <w:p w:rsidR="00144EE5" w:rsidRPr="00144EE5" w:rsidRDefault="00144EE5" w:rsidP="00144EE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Рефлексия. </w:t>
      </w:r>
    </w:p>
    <w:p w:rsidR="00144EE5" w:rsidRPr="00144EE5" w:rsidRDefault="00144EE5" w:rsidP="00144EE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EE5">
        <w:rPr>
          <w:rFonts w:ascii="Times New Roman" w:hAnsi="Times New Roman" w:cs="Times New Roman"/>
          <w:color w:val="000000"/>
          <w:sz w:val="24"/>
          <w:szCs w:val="24"/>
        </w:rPr>
        <w:t>Попросить родителей поделиться впечатлениями. Ответить на вопросы. Раздать памятки.</w:t>
      </w: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44EE5" w:rsidRPr="00144EE5" w:rsidSect="00144E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4EE5" w:rsidRPr="00144EE5" w:rsidTr="00862C10">
        <w:trPr>
          <w:trHeight w:val="9350"/>
        </w:trPr>
        <w:tc>
          <w:tcPr>
            <w:tcW w:w="4928" w:type="dxa"/>
          </w:tcPr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E5" w:rsidRPr="00144EE5" w:rsidRDefault="00144EE5" w:rsidP="00862C10">
            <w:pPr>
              <w:tabs>
                <w:tab w:val="left" w:pos="13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  <w:p w:rsidR="00144EE5" w:rsidRPr="00144EE5" w:rsidRDefault="00144EE5" w:rsidP="00862C10">
            <w:pPr>
              <w:tabs>
                <w:tab w:val="left" w:pos="13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144EE5" w:rsidRPr="00144EE5" w:rsidRDefault="00144EE5" w:rsidP="00862C10">
            <w:pPr>
              <w:tabs>
                <w:tab w:val="left" w:pos="13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144EE5" w:rsidRPr="00144EE5" w:rsidRDefault="00144EE5" w:rsidP="0086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E5" w:rsidRPr="00144EE5" w:rsidRDefault="00144EE5" w:rsidP="0086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E5" w:rsidRPr="00144EE5" w:rsidRDefault="00144EE5" w:rsidP="00862C10">
            <w:pPr>
              <w:ind w:firstLine="708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144EE5">
              <w:rPr>
                <w:rFonts w:ascii="Times New Roman" w:hAnsi="Times New Roman" w:cs="Times New Roman"/>
                <w:noProof/>
                <w:color w:val="2B2B2B"/>
                <w:sz w:val="24"/>
                <w:szCs w:val="24"/>
                <w:shd w:val="clear" w:color="auto" w:fill="FFFFFF"/>
              </w:rPr>
              <w:drawing>
                <wp:inline distT="0" distB="0" distL="0" distR="0" wp14:anchorId="124CD615" wp14:editId="28BDA112">
                  <wp:extent cx="2538802" cy="2108499"/>
                  <wp:effectExtent l="19050" t="0" r="0" b="0"/>
                  <wp:docPr id="1" name="Рисунок 14" descr="https://www.litres.ru/static/bookimages/08/81/20/08812002.bin.dir/h/i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litres.ru/static/bookimages/08/81/20/08812002.bin.dir/h/i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807" cy="2108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i/>
                <w:color w:val="2B2B2B"/>
                <w:sz w:val="24"/>
                <w:szCs w:val="24"/>
                <w:shd w:val="clear" w:color="auto" w:fill="FFFFFF"/>
              </w:rPr>
            </w:pPr>
            <w:r w:rsidRPr="00144EE5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>Игра</w:t>
            </w:r>
            <w:r w:rsidRPr="00144EE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– </w:t>
            </w:r>
            <w:r w:rsidRPr="00144EE5">
              <w:rPr>
                <w:rFonts w:ascii="Times New Roman" w:hAnsi="Times New Roman" w:cs="Times New Roman"/>
                <w:i/>
                <w:color w:val="2B2B2B"/>
                <w:sz w:val="24"/>
                <w:szCs w:val="24"/>
                <w:shd w:val="clear" w:color="auto" w:fill="FFFFFF"/>
              </w:rPr>
              <w:t xml:space="preserve">основное занятие детей, их работа. В игре часто и </w:t>
            </w:r>
            <w:proofErr w:type="gramStart"/>
            <w:r w:rsidRPr="00144EE5">
              <w:rPr>
                <w:rFonts w:ascii="Times New Roman" w:hAnsi="Times New Roman" w:cs="Times New Roman"/>
                <w:i/>
                <w:color w:val="2B2B2B"/>
                <w:sz w:val="24"/>
                <w:szCs w:val="24"/>
                <w:shd w:val="clear" w:color="auto" w:fill="FFFFFF"/>
              </w:rPr>
              <w:t>сложное</w:t>
            </w:r>
            <w:proofErr w:type="gramEnd"/>
            <w:r w:rsidRPr="00144EE5">
              <w:rPr>
                <w:rFonts w:ascii="Times New Roman" w:hAnsi="Times New Roman" w:cs="Times New Roman"/>
                <w:i/>
                <w:color w:val="2B2B2B"/>
                <w:sz w:val="24"/>
                <w:szCs w:val="24"/>
                <w:shd w:val="clear" w:color="auto" w:fill="FFFFFF"/>
              </w:rPr>
              <w:t xml:space="preserve"> становится доступным. «Один неспособный мальчик, — писал Я. Корчак, — придумал себе такую игру: «Когда я решаю задачу, цифры – это солдаты, а я – полководец. Ответ – крепость, которую я должен взять. Если мне пришлось туго, я вновь собираю разбитую армию, составляю новый план битвы и веду атаку. Стихи, которые я должен выучить наизусть, — это аэропланы. Каждое выученное слово – сто метров вверх. Если я выучу стихотворение без ошибок, я беру высоту в три километра».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i/>
                <w:color w:val="2B2B2B"/>
                <w:sz w:val="24"/>
                <w:szCs w:val="24"/>
                <w:shd w:val="clear" w:color="auto" w:fill="FFFFFF"/>
              </w:rPr>
            </w:pP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339" w:afterAutospacing="0"/>
              <w:textAlignment w:val="baseline"/>
              <w:rPr>
                <w:b/>
                <w:color w:val="1F1F1F"/>
              </w:rPr>
            </w:pPr>
            <w:r w:rsidRPr="00144EE5">
              <w:rPr>
                <w:b/>
                <w:color w:val="1F1F1F"/>
              </w:rPr>
              <w:t>«Цветок и одуванчик» (развития дыхания)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339" w:afterAutospacing="0"/>
              <w:textAlignment w:val="baseline"/>
              <w:rPr>
                <w:b/>
                <w:color w:val="1F1F1F"/>
              </w:rPr>
            </w:pPr>
            <w:r w:rsidRPr="00144EE5">
              <w:rPr>
                <w:color w:val="1F1F1F"/>
              </w:rPr>
              <w:t>В положении стоя ребенок делает через нос вдох, представляя, что нюхает ароматный цветок, затем выдыхает ртом воздух на одуванчик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339" w:afterAutospacing="0"/>
              <w:textAlignment w:val="baseline"/>
              <w:rPr>
                <w:b/>
                <w:color w:val="1F1F1F"/>
              </w:rPr>
            </w:pPr>
            <w:r w:rsidRPr="00144EE5">
              <w:rPr>
                <w:b/>
                <w:color w:val="1F1F1F"/>
              </w:rPr>
              <w:t xml:space="preserve">Дракон    </w:t>
            </w:r>
            <w:r w:rsidRPr="00144EE5">
              <w:rPr>
                <w:color w:val="1F1F1F"/>
              </w:rPr>
              <w:t>Ребенок дышит через каждую ноздрю поочередно, представляя себя огнедышащим драконом, зажимая при этом каждую пальцем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339" w:afterAutospacing="0"/>
              <w:textAlignment w:val="baseline"/>
              <w:rPr>
                <w:b/>
              </w:rPr>
            </w:pPr>
            <w:r w:rsidRPr="00144EE5">
              <w:rPr>
                <w:b/>
              </w:rPr>
              <w:t>Шарик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339" w:afterAutospacing="0"/>
              <w:textAlignment w:val="baseline"/>
              <w:rPr>
                <w:color w:val="1F1F1F"/>
              </w:rPr>
            </w:pPr>
            <w:r w:rsidRPr="00144EE5">
              <w:rPr>
                <w:color w:val="1F1F1F"/>
              </w:rPr>
              <w:t>Ложимся на спину, обе руки расположены на животе. Теперь включаем воображение и представляем, что вместо живота у нас находится шар. Наполняем его воздухом, через нос, медленно вдыхая. Затем задержав дыхание, сдуваем воздух, выдыхая через рот.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339" w:afterAutospacing="0"/>
              <w:textAlignment w:val="baseline"/>
              <w:rPr>
                <w:b/>
                <w:color w:val="1F1F1F"/>
              </w:rPr>
            </w:pPr>
            <w:r w:rsidRPr="00144EE5">
              <w:rPr>
                <w:b/>
                <w:color w:val="1F1F1F"/>
              </w:rPr>
              <w:t>Веселый хомяк</w:t>
            </w:r>
          </w:p>
          <w:p w:rsidR="00144EE5" w:rsidRPr="00144EE5" w:rsidRDefault="00144EE5" w:rsidP="00144EE5">
            <w:pPr>
              <w:pStyle w:val="a7"/>
              <w:shd w:val="clear" w:color="auto" w:fill="FFFFFF"/>
              <w:spacing w:before="0" w:beforeAutospacing="0" w:after="339" w:afterAutospacing="0"/>
              <w:textAlignment w:val="baseline"/>
              <w:rPr>
                <w:color w:val="1F1F1F"/>
              </w:rPr>
            </w:pPr>
            <w:r w:rsidRPr="00144EE5">
              <w:rPr>
                <w:color w:val="1F1F1F"/>
              </w:rPr>
              <w:t>Для этого упражнения ребенок представляет себя в роли хомяка, наполнив щеки воздухом. Затем легким хлопком по щечкам выпускает воздух и несколько раз принюхивается носом, в поиске новой еды.</w:t>
            </w:r>
          </w:p>
        </w:tc>
        <w:tc>
          <w:tcPr>
            <w:tcW w:w="4929" w:type="dxa"/>
          </w:tcPr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Что из чего состоит?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состоит из спинки,  сиденья, ножек.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Рубашка состоит из  рукавов, воротника, кармана, пуговиц.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Кто кем раньше был?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Курица была цыпленком, а еще раньше яйцом.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Рыбка 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альком –икринкой.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Что общего?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Что общего у яблока и кубика? Они оба могут быть красными.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Что общего у елки и кактуса? У них есть иголки.  Что общего у самолета и птицы? Крылья.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Что произойдет, если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Что произойдет, если не выйдешь на своей остановке? Что произойдет если оставить воду включенной? Выслушайте ответы ребенка, и вы удивитесь сами, кА  такая игра учит мыслить.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На что похоже?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предлагается сравнить: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Белый снег похож 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Густой туман похож 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Чистый  дождь похож 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Я знаю пять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Я знаю пять названий посуды,  цветов, мебели.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Обобщаем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Вы называете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береза, дуб, клен.  Ребенок должен обобщит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это деревья. Чашка, ложка, вилка 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то посуда. 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РИФМА </w:t>
            </w:r>
            <w:r w:rsidRPr="0014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«мост-рост» и т. д. И даже если не все слова будут так легко рифмоваться, игра вам всё равно доставит огромное удовольствие и массу положительных эмоций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rFonts w:eastAsiaTheme="minorHAnsi"/>
                <w:b/>
              </w:rPr>
            </w:pPr>
            <w:r w:rsidRPr="00144EE5">
              <w:rPr>
                <w:rFonts w:eastAsiaTheme="minorHAnsi"/>
                <w:b/>
              </w:rPr>
              <w:t>Веселый попугайчик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</w:pPr>
            <w:r w:rsidRPr="00144EE5">
              <w:t xml:space="preserve">Родитель проговаривает слоговые ряды с отстукиванием или </w:t>
            </w:r>
            <w:proofErr w:type="spellStart"/>
            <w:r w:rsidRPr="00144EE5">
              <w:t>отхлопыванием</w:t>
            </w:r>
            <w:proofErr w:type="spellEnd"/>
            <w:r w:rsidRPr="00144EE5">
              <w:t xml:space="preserve"> каждого слога. Детям говорят: «Вы - веселые попугайчики, а попугайчики повторяют каждое слово. Сможете ли вы повторить за мной и отстукать ребром ладони каждое слово? Будьте внимательны».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</w:pPr>
            <w:r w:rsidRPr="00144EE5">
              <w:t xml:space="preserve">а) одинаковые - </w:t>
            </w:r>
            <w:proofErr w:type="spellStart"/>
            <w:r w:rsidRPr="00144EE5">
              <w:t>ра-ра-ра</w:t>
            </w:r>
            <w:proofErr w:type="spellEnd"/>
            <w:r w:rsidRPr="00144EE5">
              <w:t>;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</w:pPr>
            <w:r w:rsidRPr="00144EE5">
              <w:t xml:space="preserve">б) со сменой темпа (медленно - быстро) - </w:t>
            </w:r>
            <w:proofErr w:type="spellStart"/>
            <w:r w:rsidRPr="00144EE5">
              <w:t>ра-ра-ра-ра</w:t>
            </w:r>
            <w:proofErr w:type="spellEnd"/>
            <w:r w:rsidRPr="00144EE5">
              <w:t xml:space="preserve"> - </w:t>
            </w:r>
            <w:proofErr w:type="spellStart"/>
            <w:r w:rsidRPr="00144EE5">
              <w:t>ра-ра-ра-ра</w:t>
            </w:r>
            <w:proofErr w:type="spellEnd"/>
            <w:r w:rsidRPr="00144EE5">
              <w:t xml:space="preserve"> - </w:t>
            </w:r>
            <w:proofErr w:type="spellStart"/>
            <w:r w:rsidRPr="00144EE5">
              <w:t>ра-ра-ра</w:t>
            </w:r>
            <w:proofErr w:type="spellEnd"/>
            <w:r w:rsidRPr="00144EE5">
              <w:t xml:space="preserve"> - </w:t>
            </w:r>
            <w:proofErr w:type="spellStart"/>
            <w:r w:rsidRPr="00144EE5">
              <w:t>ра-ра-ра</w:t>
            </w:r>
            <w:proofErr w:type="spellEnd"/>
            <w:r w:rsidRPr="00144EE5">
              <w:t xml:space="preserve">; </w:t>
            </w:r>
            <w:proofErr w:type="spellStart"/>
            <w:r w:rsidRPr="00144EE5">
              <w:t>ра-ра-ра-ра</w:t>
            </w:r>
            <w:proofErr w:type="spellEnd"/>
            <w:r w:rsidRPr="00144EE5">
              <w:t>;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</w:pPr>
            <w:r w:rsidRPr="00144EE5">
              <w:t xml:space="preserve">в) с наращиванием ряда - па - </w:t>
            </w:r>
            <w:proofErr w:type="gramStart"/>
            <w:r w:rsidRPr="00144EE5">
              <w:t>па-па</w:t>
            </w:r>
            <w:proofErr w:type="gramEnd"/>
            <w:r w:rsidRPr="00144EE5">
              <w:t xml:space="preserve"> - па-па-па - па-па-па-па – па-па-па-па-па.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Полслова – за тобой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E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Родитель произносит начало слова (название предмета), ребенок заканчивает слово. </w:t>
            </w:r>
          </w:p>
        </w:tc>
        <w:tc>
          <w:tcPr>
            <w:tcW w:w="4929" w:type="dxa"/>
          </w:tcPr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Подбираем слова с противоположным значением 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Высоки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низкий,  тяжелый- легкий, верх-низ, черный – белый.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Назови ласково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отик, дом- домик, машина-машинка.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</w:t>
            </w:r>
            <w:proofErr w:type="gramStart"/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Ухо-уши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, дом-дома, кольцо-кольца, пень-пни.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чего, </w:t>
            </w:r>
            <w:proofErr w:type="gramStart"/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?  «Волшебные очки»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Стакан из стекла …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Шуба из меха ….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Сапоги из резины…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Чей дом, чей хвост?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Берлога  чья?  Медвежья.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Посчитай-ка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Одно яблоко, два яблока, три яблока, четыре яблока, пять яблок.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Цепочка 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закрепить умения выделять первый и последний звук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кошка - автобу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сок – куст- танк - капуста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Консервируем слова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Все слова на звук </w:t>
            </w:r>
            <w:proofErr w:type="gramStart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4EE5">
              <w:rPr>
                <w:rFonts w:ascii="Times New Roman" w:hAnsi="Times New Roman" w:cs="Times New Roman"/>
                <w:sz w:val="24"/>
                <w:szCs w:val="24"/>
              </w:rPr>
              <w:t>, например: машина, моль, морковь, мороженое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Найду слово на дороге – поделю его на слоги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sz w:val="24"/>
                <w:szCs w:val="24"/>
              </w:rPr>
              <w:t xml:space="preserve"> Делить слова на части, отстукивая, отхлопывая количество слогов.  Использовать наглядную основу (камешки пуговицы) соотносить с количеством слогов.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Телеграф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 xml:space="preserve">игра на развитие фонематического слуха. Вы </w:t>
            </w:r>
            <w:r w:rsidRPr="00144EE5">
              <w:rPr>
                <w:color w:val="000000" w:themeColor="text1"/>
              </w:rPr>
              <w:lastRenderedPageBreak/>
              <w:t>даете телеграмму: "Слоненок заболел". Юный телеграфист выкладывает столько полосок</w:t>
            </w:r>
            <w:proofErr w:type="gramStart"/>
            <w:r w:rsidRPr="00144EE5">
              <w:rPr>
                <w:color w:val="000000" w:themeColor="text1"/>
              </w:rPr>
              <w:t>,(</w:t>
            </w:r>
            <w:proofErr w:type="gramEnd"/>
            <w:r w:rsidRPr="00144EE5">
              <w:rPr>
                <w:color w:val="000000" w:themeColor="text1"/>
              </w:rPr>
              <w:t xml:space="preserve">палочек) сколько слов в предложении. 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(А затем на каждой полоске рисует столько кружков, сколько слогов в слове.)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Телеграмма "слоненок заболел" будет выглядеть так: две бумажные полоски.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 xml:space="preserve"> с тремя кружочками на каждой.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Затем количество слов в предложении увеличивается.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E5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</w:pPr>
            <w:r w:rsidRPr="00144EE5">
              <w:t>Взрослый загадывает предмет. Не показывая  детям, он описывает, (форму, цвет вкус, что делает данный предмет). Дети предлагают свои версии.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b/>
              </w:rPr>
            </w:pPr>
            <w:r w:rsidRPr="00144EE5">
              <w:rPr>
                <w:b/>
              </w:rPr>
              <w:t>Кто что делает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Взрослый начинает фразу, игроки заканчивают.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Начало может быть таким: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Солнышко - светит, сияет, греет, а еще….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Чайник - свистит, кипит, …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Машина - едет, гудит, светит, …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Снег - идет, тает, …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Кошка - бегает, ходит, пьет, спит, …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Или много предметов на одно действие: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Светит - солнышко, лампа, фонарь, фара, а еще …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Едет - машина, поезд, велосипед, …</w:t>
            </w:r>
          </w:p>
          <w:p w:rsidR="00144EE5" w:rsidRPr="00144EE5" w:rsidRDefault="00144EE5" w:rsidP="00862C10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 w:themeColor="text1"/>
              </w:rPr>
            </w:pPr>
            <w:r w:rsidRPr="00144EE5">
              <w:rPr>
                <w:color w:val="000000" w:themeColor="text1"/>
              </w:rPr>
              <w:t>Тает - мороженое, лед, …</w:t>
            </w:r>
          </w:p>
          <w:p w:rsidR="00144EE5" w:rsidRPr="00144EE5" w:rsidRDefault="00144EE5" w:rsidP="00862C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B99" w:rsidRDefault="00A42B99" w:rsidP="00A42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Памятка для родителей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Приобретайте, читайте и используйте книги, детские журналы, в которых можно найти игры и упражнения для развития внимания, памяти.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Развивайте у ребенка настойчивость, трудолюбие, умение доводить дело до конца.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Заучивайте с ребенком небольшое стихотворение один раз в неделю.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Формируйте у ребенка мыслительные способности, наблюдательность, пытливость, интерес к познанию окружающего.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Ставьте ребенка перед проблемными ситуациями. Например, предложите ему выяснить, почему вчера можно было лепить снежную бабу из снега, а сегодня нет.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Задавайте вопросы по содержанию мультфильма после его просмотра.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Спрашивайте у ребенка после прогулок, что он видел на улице.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Загадывайте загадки.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Просите ребенка после чтения книги на ночь: «Запомни, на какой страничке мы остановились, завтра мы продолжим с этого места». Например, третья строчка сверху,15 страница.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Беседуйте о прочитанных книгах. Выясните,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Переложите во время уборки какую-нибудь игрушку на другое место и попросите ребенка определить, все ли игрушки лежат на своих местах.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Научите ребенка играть и играйте вместе с ним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шахматы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шашки-эти игры называют «школой внимания».</w:t>
      </w:r>
    </w:p>
    <w:p w:rsidR="00A42B99" w:rsidRDefault="00A42B99" w:rsidP="00A42B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Хвалите ребенка за каждый, даже маленький, успех. </w:t>
      </w:r>
    </w:p>
    <w:p w:rsidR="00B811F4" w:rsidRPr="00144EE5" w:rsidRDefault="00D233A0" w:rsidP="00D233A0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Составила: педагог-психолог: Павлова О.А.</w:t>
      </w: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E5" w:rsidRPr="00144EE5" w:rsidRDefault="00144EE5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F4" w:rsidRPr="00144EE5" w:rsidRDefault="00B811F4" w:rsidP="00D80E1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811F4" w:rsidRPr="00144EE5" w:rsidSect="00144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47F"/>
    <w:multiLevelType w:val="hybridMultilevel"/>
    <w:tmpl w:val="2E0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286"/>
    <w:rsid w:val="000C14E6"/>
    <w:rsid w:val="00122881"/>
    <w:rsid w:val="00144EE5"/>
    <w:rsid w:val="002C10D3"/>
    <w:rsid w:val="003806BD"/>
    <w:rsid w:val="008B5837"/>
    <w:rsid w:val="008D2514"/>
    <w:rsid w:val="008F2299"/>
    <w:rsid w:val="009840AB"/>
    <w:rsid w:val="00A42B99"/>
    <w:rsid w:val="00B811F4"/>
    <w:rsid w:val="00CA509D"/>
    <w:rsid w:val="00D233A0"/>
    <w:rsid w:val="00D80E19"/>
    <w:rsid w:val="00E429FE"/>
    <w:rsid w:val="00EC1984"/>
    <w:rsid w:val="00FB1286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128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Emphasis"/>
    <w:basedOn w:val="a0"/>
    <w:uiPriority w:val="20"/>
    <w:qFormat/>
    <w:rsid w:val="00FB1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8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E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4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42B9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4D2F-2297-4F36-B1CB-FF807C10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2017-10-11T05:47:00Z</cp:lastPrinted>
  <dcterms:created xsi:type="dcterms:W3CDTF">2017-10-10T18:16:00Z</dcterms:created>
  <dcterms:modified xsi:type="dcterms:W3CDTF">2018-10-22T07:02:00Z</dcterms:modified>
</cp:coreProperties>
</file>